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DFCC" w14:textId="65AED361" w:rsidR="005715C5" w:rsidRDefault="005715C5" w:rsidP="005715C5">
      <w:pPr>
        <w:jc w:val="center"/>
        <w:rPr>
          <w:rFonts w:ascii="Tahoma" w:eastAsia="Tahoma" w:hAnsi="Tahoma" w:cs="Tahoma"/>
          <w:b/>
          <w:sz w:val="32"/>
          <w:szCs w:val="32"/>
          <w:u w:val="single"/>
        </w:rPr>
      </w:pPr>
      <w:r>
        <w:rPr>
          <w:rFonts w:ascii="Tahoma" w:eastAsia="Tahoma" w:hAnsi="Tahoma" w:cs="Tahoma"/>
          <w:b/>
          <w:sz w:val="32"/>
          <w:szCs w:val="32"/>
          <w:u w:val="single"/>
        </w:rPr>
        <w:t>Procès-verbal</w:t>
      </w:r>
    </w:p>
    <w:p w14:paraId="674B462F" w14:textId="77777777" w:rsidR="005715C5" w:rsidRDefault="005715C5" w:rsidP="005715C5">
      <w:pPr>
        <w:jc w:val="center"/>
        <w:rPr>
          <w:rFonts w:ascii="Tahoma" w:eastAsia="Tahoma" w:hAnsi="Tahoma" w:cs="Tahoma"/>
          <w:b/>
          <w:sz w:val="32"/>
          <w:szCs w:val="32"/>
          <w:u w:val="single"/>
        </w:rPr>
      </w:pPr>
      <w:r>
        <w:rPr>
          <w:rFonts w:ascii="Tahoma" w:eastAsia="Tahoma" w:hAnsi="Tahoma" w:cs="Tahoma"/>
          <w:b/>
          <w:sz w:val="32"/>
          <w:szCs w:val="32"/>
          <w:u w:val="single"/>
        </w:rPr>
        <w:t xml:space="preserve">DU CONSEIL MUNICIPAL </w:t>
      </w:r>
    </w:p>
    <w:p w14:paraId="4DD0784D" w14:textId="77777777" w:rsidR="005715C5" w:rsidRDefault="005715C5" w:rsidP="005715C5">
      <w:pPr>
        <w:rPr>
          <w:sz w:val="16"/>
          <w:szCs w:val="16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51A40C25" w14:textId="77777777" w:rsidR="005715C5" w:rsidRDefault="005715C5" w:rsidP="005715C5">
      <w:pPr>
        <w:tabs>
          <w:tab w:val="left" w:pos="2835"/>
        </w:tabs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De la commune de </w:t>
      </w:r>
      <w:r>
        <w:rPr>
          <w:rFonts w:ascii="Tahoma" w:eastAsia="Tahoma" w:hAnsi="Tahoma" w:cs="Tahoma"/>
          <w:b/>
        </w:rPr>
        <w:t>CREMPIGNY BONNEGUETE</w:t>
      </w:r>
    </w:p>
    <w:p w14:paraId="58A3FF5A" w14:textId="77777777" w:rsidR="005715C5" w:rsidRDefault="005715C5" w:rsidP="005715C5">
      <w:pPr>
        <w:tabs>
          <w:tab w:val="left" w:pos="2835"/>
        </w:tabs>
        <w:rPr>
          <w:rFonts w:ascii="Calibri" w:eastAsia="Calibri" w:hAnsi="Calibri" w:cs="Calibri"/>
          <w:sz w:val="22"/>
          <w:szCs w:val="22"/>
        </w:rPr>
      </w:pPr>
    </w:p>
    <w:tbl>
      <w:tblPr>
        <w:tblpPr w:leftFromText="141" w:rightFromText="141" w:bottomFromText="160" w:vertAnchor="text" w:horzAnchor="margin" w:tblpY="8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513"/>
      </w:tblGrid>
      <w:tr w:rsidR="005715C5" w:rsidRPr="005978BE" w14:paraId="6C4BB12A" w14:textId="77777777" w:rsidTr="00EE183D">
        <w:trPr>
          <w:trHeight w:val="24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F2DE" w14:textId="77777777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b/>
                <w:sz w:val="22"/>
                <w:szCs w:val="22"/>
                <w:u w:val="single"/>
                <w:lang w:eastAsia="en-US"/>
              </w:rPr>
            </w:pPr>
            <w:r w:rsidRPr="005978BE">
              <w:rPr>
                <w:rFonts w:ascii="Calibri" w:eastAsia="Calibri" w:hAnsi="Calibri" w:cs="Aharoni"/>
                <w:b/>
                <w:sz w:val="22"/>
                <w:szCs w:val="22"/>
                <w:u w:val="single"/>
                <w:lang w:eastAsia="en-US"/>
              </w:rPr>
              <w:t>Nombre de membres :</w:t>
            </w:r>
          </w:p>
          <w:p w14:paraId="487CF9F4" w14:textId="77777777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sz w:val="22"/>
                <w:szCs w:val="22"/>
                <w:lang w:eastAsia="en-US"/>
              </w:rPr>
              <w:t xml:space="preserve">En </w:t>
            </w:r>
            <w:r w:rsidRPr="005978BE"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  <w:t>exercice : 08</w:t>
            </w:r>
          </w:p>
          <w:p w14:paraId="7D8DCE2B" w14:textId="71B746E3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  <w:t xml:space="preserve">Présents : </w:t>
            </w:r>
            <w:r w:rsidRPr="00C75FED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B74084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6</w:t>
            </w:r>
          </w:p>
          <w:p w14:paraId="442B413B" w14:textId="23A4266B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  <w:t xml:space="preserve">Votants : </w:t>
            </w:r>
            <w:r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  <w:t>0</w:t>
            </w:r>
            <w:r w:rsidR="00152D58"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  <w:t>6</w:t>
            </w:r>
          </w:p>
          <w:p w14:paraId="4A7246C8" w14:textId="6F9DF0B5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sz w:val="22"/>
                <w:szCs w:val="22"/>
                <w:lang w:eastAsia="en-US"/>
              </w:rPr>
              <w:t xml:space="preserve">Procuration : 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EE183D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3209" w14:textId="01C0F6CF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b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b/>
                <w:sz w:val="22"/>
                <w:szCs w:val="22"/>
                <w:lang w:eastAsia="en-US"/>
              </w:rPr>
              <w:t xml:space="preserve">Le </w:t>
            </w:r>
            <w:r w:rsidR="00131E71">
              <w:rPr>
                <w:rFonts w:ascii="Calibri" w:eastAsia="Calibri" w:hAnsi="Calibri" w:cs="Aharoni"/>
                <w:b/>
                <w:sz w:val="22"/>
                <w:szCs w:val="22"/>
                <w:lang w:eastAsia="en-US"/>
              </w:rPr>
              <w:t>23 novembre 2023</w:t>
            </w:r>
          </w:p>
          <w:p w14:paraId="5E1652C4" w14:textId="77777777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sz w:val="22"/>
                <w:szCs w:val="22"/>
                <w:lang w:eastAsia="en-US"/>
              </w:rPr>
              <w:t>Le Conseil Municipal de la Commune de CREMPIGNY BONNEGUETE dûment convoqué, s’est réuni en session ordinaire, à la Mairie, sous la présidence de Monsieur Alain ROLLAND</w:t>
            </w:r>
          </w:p>
          <w:p w14:paraId="19721EB2" w14:textId="77777777" w:rsidR="005715C5" w:rsidRPr="005978BE" w:rsidRDefault="005715C5" w:rsidP="0061179C">
            <w:pPr>
              <w:tabs>
                <w:tab w:val="clear" w:pos="1418"/>
                <w:tab w:val="left" w:pos="5835"/>
              </w:tabs>
              <w:spacing w:after="160" w:line="259" w:lineRule="auto"/>
              <w:rPr>
                <w:rFonts w:ascii="Calibri" w:eastAsia="Calibri" w:hAnsi="Calibri" w:cs="Aharoni"/>
                <w:sz w:val="22"/>
                <w:szCs w:val="22"/>
                <w:lang w:eastAsia="en-US"/>
              </w:rPr>
            </w:pPr>
          </w:p>
          <w:p w14:paraId="4A103EF2" w14:textId="1DB9EABE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b/>
                <w:sz w:val="22"/>
                <w:szCs w:val="22"/>
                <w:u w:val="single"/>
                <w:lang w:eastAsia="en-US"/>
              </w:rPr>
              <w:t>Date de la convocation </w:t>
            </w:r>
            <w:r w:rsidRPr="005978BE">
              <w:rPr>
                <w:rFonts w:ascii="Calibri" w:eastAsia="Calibri" w:hAnsi="Calibri" w:cs="Aharoni"/>
                <w:sz w:val="22"/>
                <w:szCs w:val="22"/>
                <w:u w:val="single"/>
                <w:lang w:eastAsia="en-US"/>
              </w:rPr>
              <w:t>:</w:t>
            </w:r>
            <w:r w:rsidRPr="005978BE">
              <w:rPr>
                <w:rFonts w:ascii="Calibri" w:eastAsia="Calibri" w:hAnsi="Calibri" w:cs="Aharoni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131E71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20/11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/2023</w:t>
            </w:r>
          </w:p>
        </w:tc>
      </w:tr>
      <w:tr w:rsidR="005715C5" w:rsidRPr="005978BE" w14:paraId="29AB0943" w14:textId="77777777" w:rsidTr="00EE183D">
        <w:trPr>
          <w:trHeight w:val="2692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87DA3" w14:textId="1FBAC9FD" w:rsidR="005715C5" w:rsidRPr="00B5439E" w:rsidRDefault="005715C5" w:rsidP="0061179C">
            <w:pPr>
              <w:tabs>
                <w:tab w:val="clear" w:pos="1418"/>
              </w:tabs>
              <w:spacing w:after="160" w:line="259" w:lineRule="auto"/>
              <w:jc w:val="both"/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</w:pPr>
            <w:r w:rsidRPr="00B5439E">
              <w:rPr>
                <w:rFonts w:ascii="Calibri" w:eastAsia="Calibri" w:hAnsi="Calibri" w:cs="Aharon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Présents :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BOURDON Isabelle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- 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CHARVET Claudette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-</w:t>
            </w:r>
            <w:r w:rsidR="00131E71"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LOBRY Sylvain 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ROLLAND Alain - SONDARD Joël 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ZAMPARO Justine</w:t>
            </w:r>
          </w:p>
          <w:p w14:paraId="4258A6EA" w14:textId="2442C6C6" w:rsidR="005715C5" w:rsidRPr="00B5439E" w:rsidRDefault="005715C5" w:rsidP="0061179C">
            <w:pPr>
              <w:tabs>
                <w:tab w:val="clear" w:pos="1418"/>
              </w:tabs>
              <w:spacing w:after="160" w:line="259" w:lineRule="auto"/>
              <w:jc w:val="both"/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</w:pPr>
            <w:r w:rsidRPr="00B5439E">
              <w:rPr>
                <w:rFonts w:ascii="Calibri" w:eastAsia="Calibri" w:hAnsi="Calibri" w:cs="Aharon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Absents excusés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  </w:t>
            </w:r>
            <w:r w:rsidR="00131E71"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DELAHAYE Sandrine</w:t>
            </w:r>
            <w:r w:rsidR="00131E71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(pouvoir Claudette Charvet) </w:t>
            </w:r>
            <w:r w:rsidR="00131E71"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MOINE Jean-Luc</w:t>
            </w:r>
            <w:r w:rsidR="00131E71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(pouvoir Justine ZAMPARO)</w:t>
            </w:r>
          </w:p>
          <w:p w14:paraId="5E082A89" w14:textId="226CCAC6" w:rsidR="005715C5" w:rsidRPr="00B5439E" w:rsidRDefault="005715C5" w:rsidP="0061179C">
            <w:pPr>
              <w:tabs>
                <w:tab w:val="clear" w:pos="1418"/>
              </w:tabs>
              <w:spacing w:after="160" w:line="259" w:lineRule="auto"/>
              <w:jc w:val="both"/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</w:pPr>
            <w:r w:rsidRPr="00B5439E">
              <w:rPr>
                <w:rFonts w:ascii="Calibri" w:eastAsia="Calibri" w:hAnsi="Calibri" w:cs="Aharon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Absent</w:t>
            </w:r>
            <w:r w:rsidRPr="00B5439E">
              <w:rPr>
                <w:rFonts w:ascii="Calibri" w:eastAsia="Calibri" w:hAnsi="Calibri" w:cs="Aharoni"/>
                <w:b/>
                <w:color w:val="000000" w:themeColor="text1"/>
                <w:sz w:val="22"/>
                <w:szCs w:val="22"/>
                <w:lang w:eastAsia="en-US"/>
              </w:rPr>
              <w:t> :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7A54A734" w14:textId="77777777" w:rsidR="005715C5" w:rsidRPr="00B5439E" w:rsidRDefault="005715C5" w:rsidP="0061179C">
            <w:pPr>
              <w:tabs>
                <w:tab w:val="clear" w:pos="1418"/>
              </w:tabs>
              <w:spacing w:before="1" w:after="160" w:line="230" w:lineRule="auto"/>
              <w:ind w:right="95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5439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Le quorum étant atteint, le Conseil municipal peut délibérer.</w:t>
            </w:r>
          </w:p>
          <w:p w14:paraId="1C9F6323" w14:textId="7EF6F2BA" w:rsidR="005715C5" w:rsidRPr="00B5439E" w:rsidRDefault="001851DD" w:rsidP="0061179C">
            <w:pPr>
              <w:tabs>
                <w:tab w:val="clear" w:pos="1418"/>
              </w:tabs>
              <w:spacing w:after="160" w:line="259" w:lineRule="auto"/>
              <w:jc w:val="both"/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Mme </w:t>
            </w:r>
            <w:r w:rsidR="00131E71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Justine ZAMPARO</w:t>
            </w:r>
            <w:r w:rsidR="005715C5"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été nommé</w:t>
            </w:r>
            <w:r w:rsidR="005715C5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e </w:t>
            </w:r>
            <w:r w:rsidR="005715C5"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secrétaire de séance.</w:t>
            </w:r>
          </w:p>
        </w:tc>
      </w:tr>
    </w:tbl>
    <w:p w14:paraId="0976DA8E" w14:textId="22569260" w:rsidR="005715C5" w:rsidRPr="00EB324E" w:rsidRDefault="005715C5" w:rsidP="005715C5">
      <w:pPr>
        <w:jc w:val="center"/>
        <w:rPr>
          <w:rFonts w:ascii="Calibri" w:eastAsia="Calibri" w:hAnsi="Calibri" w:cs="Calibri"/>
          <w:b/>
          <w:i/>
          <w:sz w:val="32"/>
          <w:szCs w:val="32"/>
          <w:u w:val="single"/>
        </w:rPr>
      </w:pPr>
      <w:r w:rsidRPr="00EB324E">
        <w:rPr>
          <w:rFonts w:ascii="Calibri" w:eastAsia="Calibri" w:hAnsi="Calibri" w:cs="Calibri"/>
          <w:b/>
          <w:i/>
          <w:sz w:val="32"/>
          <w:szCs w:val="32"/>
          <w:u w:val="single"/>
        </w:rPr>
        <w:t>SEANCE PUBLIQUE</w:t>
      </w:r>
    </w:p>
    <w:p w14:paraId="150EF2FD" w14:textId="77777777" w:rsidR="00E73D05" w:rsidRPr="00EE183D" w:rsidRDefault="00E73D05" w:rsidP="005715C5">
      <w:pPr>
        <w:spacing w:line="360" w:lineRule="auto"/>
        <w:ind w:right="851"/>
        <w:jc w:val="both"/>
        <w:rPr>
          <w:b/>
          <w:bCs/>
          <w:iCs/>
          <w:sz w:val="16"/>
          <w:szCs w:val="16"/>
          <w:u w:val="single"/>
        </w:rPr>
      </w:pPr>
    </w:p>
    <w:p w14:paraId="2FAB2858" w14:textId="5DDF1BDE" w:rsidR="005715C5" w:rsidRDefault="00131E71" w:rsidP="005715C5">
      <w:pPr>
        <w:spacing w:line="360" w:lineRule="auto"/>
        <w:ind w:right="851"/>
        <w:jc w:val="both"/>
        <w:rPr>
          <w:b/>
          <w:bCs/>
          <w:iCs/>
          <w:u w:val="single"/>
        </w:rPr>
      </w:pPr>
      <w:bookmarkStart w:id="0" w:name="_Hlk140149554"/>
      <w:r>
        <w:rPr>
          <w:b/>
          <w:bCs/>
          <w:iCs/>
          <w:u w:val="single"/>
        </w:rPr>
        <w:t>Achat de terrain parcelle numéro 54 de 2476m²</w:t>
      </w:r>
    </w:p>
    <w:p w14:paraId="00D8B28E" w14:textId="3F9B9BE8" w:rsidR="00131E71" w:rsidRDefault="00131E71" w:rsidP="001851DD">
      <w:pPr>
        <w:ind w:right="851"/>
        <w:jc w:val="both"/>
        <w:rPr>
          <w:iCs/>
        </w:rPr>
      </w:pPr>
      <w:r>
        <w:rPr>
          <w:iCs/>
        </w:rPr>
        <w:t>M. L</w:t>
      </w:r>
      <w:r w:rsidR="00152D58">
        <w:rPr>
          <w:iCs/>
        </w:rPr>
        <w:t>e</w:t>
      </w:r>
      <w:r>
        <w:rPr>
          <w:iCs/>
        </w:rPr>
        <w:t xml:space="preserve"> Maire, </w:t>
      </w:r>
      <w:r w:rsidR="002A59E2">
        <w:rPr>
          <w:iCs/>
        </w:rPr>
        <w:t xml:space="preserve">annonce au conseil municipal que les héritiers de la parcelle 54 de 2476m² l’on contacter car ils souhaitent vendre. La mairie avait préempté ce terrain. </w:t>
      </w:r>
    </w:p>
    <w:p w14:paraId="774FD10A" w14:textId="0AD5A50E" w:rsidR="002A59E2" w:rsidRDefault="002A59E2" w:rsidP="001851DD">
      <w:pPr>
        <w:ind w:right="851"/>
        <w:jc w:val="both"/>
        <w:rPr>
          <w:iCs/>
        </w:rPr>
      </w:pPr>
      <w:r>
        <w:rPr>
          <w:iCs/>
        </w:rPr>
        <w:t xml:space="preserve">Le conseil municipal est d’accord pour l’achat. </w:t>
      </w:r>
    </w:p>
    <w:p w14:paraId="76483C32" w14:textId="77777777" w:rsidR="00131E71" w:rsidRPr="00EE183D" w:rsidRDefault="00131E71" w:rsidP="001851DD">
      <w:pPr>
        <w:ind w:right="851"/>
        <w:jc w:val="both"/>
        <w:rPr>
          <w:iCs/>
          <w:sz w:val="16"/>
          <w:szCs w:val="16"/>
        </w:rPr>
      </w:pPr>
    </w:p>
    <w:p w14:paraId="3DAD15E9" w14:textId="2EE24F8D" w:rsidR="00131E71" w:rsidRPr="00131E71" w:rsidRDefault="002A59E2" w:rsidP="00131E71">
      <w:pPr>
        <w:spacing w:line="360" w:lineRule="auto"/>
        <w:ind w:right="851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R</w:t>
      </w:r>
      <w:r w:rsidR="0040600A">
        <w:rPr>
          <w:b/>
          <w:bCs/>
          <w:iCs/>
          <w:u w:val="single"/>
        </w:rPr>
        <w:t>é</w:t>
      </w:r>
      <w:r w:rsidR="00131E71" w:rsidRPr="00131E71">
        <w:rPr>
          <w:b/>
          <w:bCs/>
          <w:iCs/>
          <w:u w:val="single"/>
        </w:rPr>
        <w:t>féren</w:t>
      </w:r>
      <w:r w:rsidR="0040600A">
        <w:rPr>
          <w:b/>
          <w:bCs/>
          <w:iCs/>
          <w:u w:val="single"/>
        </w:rPr>
        <w:t>t</w:t>
      </w:r>
      <w:r w:rsidR="00131E71" w:rsidRPr="00131E71">
        <w:rPr>
          <w:b/>
          <w:bCs/>
          <w:iCs/>
          <w:u w:val="single"/>
        </w:rPr>
        <w:t xml:space="preserve"> Syane :</w:t>
      </w:r>
    </w:p>
    <w:p w14:paraId="05238118" w14:textId="42D750D2" w:rsidR="00131E71" w:rsidRDefault="00131E71" w:rsidP="001851DD">
      <w:pPr>
        <w:ind w:right="851"/>
        <w:jc w:val="both"/>
        <w:rPr>
          <w:iCs/>
        </w:rPr>
      </w:pPr>
      <w:r>
        <w:rPr>
          <w:iCs/>
        </w:rPr>
        <w:t xml:space="preserve">Le conseil municipal nomme Isabelle BOURDON référent Syane. </w:t>
      </w:r>
    </w:p>
    <w:p w14:paraId="14EA47B1" w14:textId="77777777" w:rsidR="00131E71" w:rsidRPr="00EE183D" w:rsidRDefault="00131E71" w:rsidP="001851DD">
      <w:pPr>
        <w:ind w:right="851"/>
        <w:jc w:val="both"/>
        <w:rPr>
          <w:iCs/>
          <w:sz w:val="16"/>
          <w:szCs w:val="16"/>
        </w:rPr>
      </w:pPr>
    </w:p>
    <w:p w14:paraId="4E5595FE" w14:textId="292E1B7C" w:rsidR="00131E71" w:rsidRPr="00131E71" w:rsidRDefault="00131E71" w:rsidP="00131E71">
      <w:pPr>
        <w:spacing w:line="360" w:lineRule="auto"/>
        <w:ind w:right="851"/>
        <w:jc w:val="both"/>
        <w:rPr>
          <w:b/>
          <w:bCs/>
          <w:iCs/>
          <w:u w:val="single"/>
        </w:rPr>
      </w:pPr>
      <w:r w:rsidRPr="00131E71">
        <w:rPr>
          <w:b/>
          <w:bCs/>
          <w:iCs/>
          <w:u w:val="single"/>
        </w:rPr>
        <w:t>Référent Télé Alerte</w:t>
      </w:r>
    </w:p>
    <w:p w14:paraId="1FD44FE5" w14:textId="68CC19CC" w:rsidR="00131E71" w:rsidRDefault="00131E71" w:rsidP="001851DD">
      <w:pPr>
        <w:ind w:right="851"/>
        <w:jc w:val="both"/>
        <w:rPr>
          <w:iCs/>
        </w:rPr>
      </w:pPr>
      <w:r>
        <w:rPr>
          <w:iCs/>
        </w:rPr>
        <w:t xml:space="preserve">Le conseil municipal nomme Justine ZAMPARO référent télé Alerte. </w:t>
      </w:r>
    </w:p>
    <w:p w14:paraId="4ECAAD7B" w14:textId="77777777" w:rsidR="00131E71" w:rsidRPr="00EE183D" w:rsidRDefault="00131E71" w:rsidP="001851DD">
      <w:pPr>
        <w:ind w:right="851"/>
        <w:jc w:val="both"/>
        <w:rPr>
          <w:iCs/>
          <w:sz w:val="16"/>
          <w:szCs w:val="16"/>
        </w:rPr>
      </w:pPr>
    </w:p>
    <w:bookmarkEnd w:id="0"/>
    <w:p w14:paraId="3C6A649E" w14:textId="77777777" w:rsidR="005715C5" w:rsidRPr="00812ACA" w:rsidRDefault="005715C5" w:rsidP="005715C5">
      <w:pPr>
        <w:jc w:val="both"/>
        <w:rPr>
          <w:rFonts w:cstheme="minorHAnsi"/>
          <w:b/>
          <w:bCs/>
        </w:rPr>
      </w:pPr>
      <w:r w:rsidRPr="00812ACA">
        <w:rPr>
          <w:rFonts w:cstheme="minorHAnsi"/>
          <w:b/>
          <w:bCs/>
          <w:u w:val="single"/>
        </w:rPr>
        <w:t>Questions diverses</w:t>
      </w:r>
      <w:r w:rsidRPr="00812ACA">
        <w:rPr>
          <w:rFonts w:cstheme="minorHAnsi"/>
          <w:b/>
          <w:bCs/>
        </w:rPr>
        <w:t>.</w:t>
      </w:r>
    </w:p>
    <w:p w14:paraId="58A2D95D" w14:textId="77777777" w:rsidR="005715C5" w:rsidRPr="00EE183D" w:rsidRDefault="005715C5" w:rsidP="005715C5">
      <w:pPr>
        <w:jc w:val="both"/>
        <w:rPr>
          <w:rFonts w:cstheme="minorHAnsi"/>
          <w:sz w:val="16"/>
          <w:szCs w:val="16"/>
        </w:rPr>
      </w:pPr>
    </w:p>
    <w:p w14:paraId="32A4DCDF" w14:textId="43AAD668" w:rsidR="003D00BB" w:rsidRDefault="002A59E2" w:rsidP="005715C5">
      <w:pPr>
        <w:jc w:val="both"/>
        <w:rPr>
          <w:rFonts w:cstheme="minorHAnsi"/>
        </w:rPr>
      </w:pPr>
      <w:r>
        <w:rPr>
          <w:rFonts w:cstheme="minorHAnsi"/>
        </w:rPr>
        <w:t>M. le Maire, annonce au conseil municipal que la Rôtisserie Pozzo s’installera chaque 4</w:t>
      </w:r>
      <w:r w:rsidR="00E37C16">
        <w:rPr>
          <w:rFonts w:cstheme="minorHAnsi"/>
        </w:rPr>
        <w:t>è</w:t>
      </w:r>
      <w:r>
        <w:rPr>
          <w:rFonts w:cstheme="minorHAnsi"/>
        </w:rPr>
        <w:t>me dimanche de chaque mois devant la maison communale.</w:t>
      </w:r>
    </w:p>
    <w:p w14:paraId="7311397B" w14:textId="77777777" w:rsidR="003D00BB" w:rsidRPr="00EE183D" w:rsidRDefault="003D00BB" w:rsidP="005715C5">
      <w:pPr>
        <w:jc w:val="both"/>
        <w:rPr>
          <w:rFonts w:cstheme="minorHAnsi"/>
          <w:sz w:val="16"/>
          <w:szCs w:val="16"/>
        </w:rPr>
      </w:pPr>
    </w:p>
    <w:p w14:paraId="739B2FD0" w14:textId="01F9B4F9" w:rsidR="005715C5" w:rsidRPr="00A15354" w:rsidRDefault="005715C5" w:rsidP="005715C5">
      <w:pPr>
        <w:rPr>
          <w:b/>
          <w:bCs/>
        </w:rPr>
      </w:pPr>
      <w:r w:rsidRPr="00A15354">
        <w:rPr>
          <w:b/>
          <w:bCs/>
        </w:rPr>
        <w:t xml:space="preserve">Fin de séance à </w:t>
      </w:r>
      <w:r w:rsidR="003D00BB">
        <w:rPr>
          <w:b/>
          <w:bCs/>
        </w:rPr>
        <w:t>20h</w:t>
      </w:r>
      <w:r w:rsidR="002A59E2">
        <w:rPr>
          <w:b/>
          <w:bCs/>
        </w:rPr>
        <w:t>1</w:t>
      </w:r>
      <w:r w:rsidR="003D00BB">
        <w:rPr>
          <w:b/>
          <w:bCs/>
        </w:rPr>
        <w:t>5</w:t>
      </w:r>
    </w:p>
    <w:p w14:paraId="23863D58" w14:textId="77777777" w:rsidR="005715C5" w:rsidRPr="00EE183D" w:rsidRDefault="005715C5" w:rsidP="005715C5">
      <w:pPr>
        <w:rPr>
          <w:sz w:val="16"/>
          <w:szCs w:val="16"/>
        </w:rPr>
      </w:pPr>
    </w:p>
    <w:p w14:paraId="6FEC1954" w14:textId="0E5D7B59" w:rsidR="005715C5" w:rsidRDefault="005715C5" w:rsidP="005715C5">
      <w:r>
        <w:t xml:space="preserve">Prochain conseil municipal : </w:t>
      </w:r>
      <w:r w:rsidRPr="003D00BB">
        <w:rPr>
          <w:b/>
          <w:bCs/>
        </w:rPr>
        <w:t xml:space="preserve">Mardi </w:t>
      </w:r>
      <w:r w:rsidR="003D00BB">
        <w:rPr>
          <w:b/>
          <w:bCs/>
        </w:rPr>
        <w:t xml:space="preserve">12 </w:t>
      </w:r>
      <w:r w:rsidR="002A59E2">
        <w:rPr>
          <w:b/>
          <w:bCs/>
        </w:rPr>
        <w:t>décembre</w:t>
      </w:r>
      <w:r>
        <w:t xml:space="preserve"> </w:t>
      </w:r>
    </w:p>
    <w:p w14:paraId="4F94ACD7" w14:textId="77777777" w:rsidR="005715C5" w:rsidRPr="00EE183D" w:rsidRDefault="005715C5" w:rsidP="005715C5">
      <w:pPr>
        <w:rPr>
          <w:sz w:val="16"/>
          <w:szCs w:val="16"/>
        </w:rPr>
      </w:pPr>
    </w:p>
    <w:p w14:paraId="15B7A1BA" w14:textId="77777777" w:rsidR="005715C5" w:rsidRPr="00174029" w:rsidRDefault="005715C5" w:rsidP="005715C5">
      <w:pPr>
        <w:rPr>
          <w:b/>
          <w:bCs/>
        </w:rPr>
      </w:pPr>
      <w:r w:rsidRPr="00174029">
        <w:rPr>
          <w:b/>
          <w:bCs/>
        </w:rPr>
        <w:t>Le secrétaire de séance</w:t>
      </w:r>
      <w:r w:rsidRPr="00174029">
        <w:rPr>
          <w:b/>
          <w:bCs/>
        </w:rPr>
        <w:tab/>
      </w:r>
      <w:r w:rsidRPr="00174029">
        <w:rPr>
          <w:b/>
          <w:bCs/>
        </w:rPr>
        <w:tab/>
      </w:r>
      <w:r w:rsidRPr="00174029">
        <w:rPr>
          <w:b/>
          <w:bCs/>
        </w:rPr>
        <w:tab/>
      </w:r>
      <w:r w:rsidRPr="00174029">
        <w:rPr>
          <w:b/>
          <w:bCs/>
        </w:rPr>
        <w:tab/>
      </w:r>
      <w:r w:rsidRPr="00174029">
        <w:rPr>
          <w:b/>
          <w:bCs/>
        </w:rPr>
        <w:tab/>
      </w:r>
      <w:r w:rsidRPr="00174029">
        <w:rPr>
          <w:b/>
          <w:bCs/>
        </w:rPr>
        <w:tab/>
        <w:t>Le Maire</w:t>
      </w:r>
    </w:p>
    <w:p w14:paraId="40C42C72" w14:textId="027FFB09" w:rsidR="005715C5" w:rsidRDefault="0040600A" w:rsidP="005715C5">
      <w:r>
        <w:t>Justine Zamparo</w:t>
      </w:r>
      <w:r w:rsidR="003D00BB">
        <w:tab/>
      </w:r>
      <w:r w:rsidR="005715C5">
        <w:tab/>
      </w:r>
      <w:r w:rsidR="005715C5">
        <w:tab/>
      </w:r>
      <w:r w:rsidR="005715C5">
        <w:tab/>
      </w:r>
      <w:r w:rsidR="005715C5">
        <w:tab/>
      </w:r>
      <w:r w:rsidR="005715C5">
        <w:tab/>
      </w:r>
      <w:r w:rsidR="005715C5">
        <w:tab/>
        <w:t>Alain Rolland</w:t>
      </w:r>
    </w:p>
    <w:p w14:paraId="20ADD98D" w14:textId="77777777" w:rsidR="00946920" w:rsidRDefault="00946920"/>
    <w:sectPr w:rsidR="00946920" w:rsidSect="006362BA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323" w:right="1418" w:bottom="851" w:left="1418" w:header="357" w:footer="60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08A0" w14:textId="77777777" w:rsidR="00967E16" w:rsidRDefault="00967E16">
      <w:r>
        <w:separator/>
      </w:r>
    </w:p>
  </w:endnote>
  <w:endnote w:type="continuationSeparator" w:id="0">
    <w:p w14:paraId="62A81C83" w14:textId="77777777" w:rsidR="00967E16" w:rsidRDefault="0096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93B2" w14:textId="77777777" w:rsidR="000245D2" w:rsidRDefault="000245D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W w:w="927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588"/>
      <w:gridCol w:w="1683"/>
    </w:tblGrid>
    <w:tr w:rsidR="00275486" w14:paraId="1D1B853D" w14:textId="77777777" w:rsidTr="00EE183D">
      <w:trPr>
        <w:trHeight w:val="356"/>
      </w:trPr>
      <w:tc>
        <w:tcPr>
          <w:tcW w:w="7588" w:type="dxa"/>
          <w:shd w:val="clear" w:color="auto" w:fill="auto"/>
          <w:vAlign w:val="center"/>
        </w:tcPr>
        <w:p w14:paraId="19BB082E" w14:textId="7BFE9321" w:rsidR="000245D2" w:rsidRDefault="007507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i/>
              <w:color w:val="000000"/>
              <w:sz w:val="22"/>
              <w:szCs w:val="22"/>
            </w:rPr>
          </w:pPr>
          <w:bookmarkStart w:id="1" w:name="_Hlk131066650"/>
          <w:r>
            <w:rPr>
              <w:i/>
              <w:color w:val="000000"/>
              <w:sz w:val="22"/>
              <w:szCs w:val="22"/>
            </w:rPr>
            <w:t xml:space="preserve">Commune de CREMPIGNY BONNEGUETE – </w:t>
          </w:r>
          <w:r w:rsidR="002A59E2">
            <w:rPr>
              <w:i/>
              <w:color w:val="000000"/>
              <w:sz w:val="22"/>
              <w:szCs w:val="22"/>
            </w:rPr>
            <w:t>23</w:t>
          </w:r>
          <w:r w:rsidR="00EE183D">
            <w:rPr>
              <w:i/>
              <w:color w:val="000000"/>
              <w:sz w:val="22"/>
              <w:szCs w:val="22"/>
            </w:rPr>
            <w:t>/</w:t>
          </w:r>
          <w:r w:rsidR="002A59E2">
            <w:rPr>
              <w:i/>
              <w:color w:val="000000"/>
              <w:sz w:val="22"/>
              <w:szCs w:val="22"/>
            </w:rPr>
            <w:t>11</w:t>
          </w:r>
          <w:r>
            <w:rPr>
              <w:i/>
              <w:color w:val="000000"/>
              <w:sz w:val="22"/>
              <w:szCs w:val="22"/>
            </w:rPr>
            <w:t>/2023</w:t>
          </w:r>
        </w:p>
      </w:tc>
      <w:tc>
        <w:tcPr>
          <w:tcW w:w="1683" w:type="dxa"/>
          <w:shd w:val="clear" w:color="auto" w:fill="auto"/>
        </w:tcPr>
        <w:p w14:paraId="3735917F" w14:textId="77777777" w:rsidR="000245D2" w:rsidRDefault="000245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FF0000"/>
            </w:rPr>
          </w:pPr>
        </w:p>
      </w:tc>
    </w:tr>
    <w:bookmarkEnd w:id="1"/>
  </w:tbl>
  <w:p w14:paraId="43D32F4E" w14:textId="77777777" w:rsidR="000245D2" w:rsidRDefault="000245D2" w:rsidP="00EE18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588"/>
      <w:gridCol w:w="1683"/>
    </w:tblGrid>
    <w:tr w:rsidR="006362BA" w14:paraId="6B14779B" w14:textId="77777777" w:rsidTr="004F1AE8">
      <w:trPr>
        <w:trHeight w:val="356"/>
      </w:trPr>
      <w:tc>
        <w:tcPr>
          <w:tcW w:w="7588" w:type="dxa"/>
          <w:shd w:val="clear" w:color="auto" w:fill="auto"/>
          <w:vAlign w:val="center"/>
        </w:tcPr>
        <w:p w14:paraId="045E28D6" w14:textId="77777777" w:rsidR="000245D2" w:rsidRDefault="00750761" w:rsidP="006362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Commune de CREMPIGNY BONNEGUETE – 28/03/2023</w:t>
          </w:r>
        </w:p>
      </w:tc>
      <w:tc>
        <w:tcPr>
          <w:tcW w:w="1683" w:type="dxa"/>
          <w:shd w:val="clear" w:color="auto" w:fill="auto"/>
        </w:tcPr>
        <w:p w14:paraId="2B515AC8" w14:textId="77777777" w:rsidR="000245D2" w:rsidRDefault="000245D2" w:rsidP="006362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FF0000"/>
            </w:rPr>
          </w:pPr>
        </w:p>
      </w:tc>
    </w:tr>
  </w:tbl>
  <w:p w14:paraId="0B3D640E" w14:textId="77777777" w:rsidR="000245D2" w:rsidRDefault="000245D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4D34328B" w14:textId="77777777" w:rsidR="000245D2" w:rsidRDefault="00750761" w:rsidP="006362BA">
    <w:pPr>
      <w:pBdr>
        <w:top w:val="nil"/>
        <w:left w:val="nil"/>
        <w:bottom w:val="nil"/>
        <w:right w:val="nil"/>
        <w:between w:val="nil"/>
      </w:pBdr>
      <w:tabs>
        <w:tab w:val="clear" w:pos="1418"/>
        <w:tab w:val="left" w:pos="234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3A70" w14:textId="77777777" w:rsidR="00967E16" w:rsidRDefault="00967E16">
      <w:r>
        <w:separator/>
      </w:r>
    </w:p>
  </w:footnote>
  <w:footnote w:type="continuationSeparator" w:id="0">
    <w:p w14:paraId="5C67D982" w14:textId="77777777" w:rsidR="00967E16" w:rsidRDefault="0096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DD04" w14:textId="77777777" w:rsidR="000245D2" w:rsidRDefault="007507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D3FB3B1" wp14:editId="23FBD5E1">
          <wp:simplePos x="0" y="0"/>
          <wp:positionH relativeFrom="column">
            <wp:posOffset>-652780</wp:posOffset>
          </wp:positionH>
          <wp:positionV relativeFrom="paragraph">
            <wp:posOffset>11430</wp:posOffset>
          </wp:positionV>
          <wp:extent cx="885825" cy="1071785"/>
          <wp:effectExtent l="0" t="0" r="0" b="0"/>
          <wp:wrapNone/>
          <wp:docPr id="9" name="Image 1" descr="blason sans fond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ason sans fond 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1071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W w:w="1870" w:type="dxa"/>
      <w:tblInd w:w="72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</w:tblGrid>
    <w:tr w:rsidR="00275486" w14:paraId="7269A8AE" w14:textId="77777777">
      <w:tc>
        <w:tcPr>
          <w:tcW w:w="1870" w:type="dxa"/>
          <w:shd w:val="clear" w:color="auto" w:fill="auto"/>
        </w:tcPr>
        <w:p w14:paraId="66D0C6DB" w14:textId="77777777" w:rsidR="000245D2" w:rsidRDefault="00750761">
          <w:r>
            <w:t>2023/</w:t>
          </w:r>
        </w:p>
      </w:tc>
    </w:tr>
  </w:tbl>
  <w:p w14:paraId="5A791558" w14:textId="77777777" w:rsidR="000245D2" w:rsidRDefault="000245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9C1F" w14:textId="77777777" w:rsidR="000245D2" w:rsidRDefault="000245D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2"/>
        <w:szCs w:val="22"/>
      </w:rPr>
    </w:pPr>
  </w:p>
  <w:tbl>
    <w:tblPr>
      <w:tblW w:w="1870" w:type="dxa"/>
      <w:tblInd w:w="72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</w:tblGrid>
    <w:tr w:rsidR="00275486" w14:paraId="70DCF09C" w14:textId="77777777">
      <w:tc>
        <w:tcPr>
          <w:tcW w:w="1870" w:type="dxa"/>
          <w:shd w:val="clear" w:color="auto" w:fill="auto"/>
        </w:tcPr>
        <w:p w14:paraId="68ED40D4" w14:textId="77777777" w:rsidR="000245D2" w:rsidRDefault="007507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bookmarkStart w:id="2" w:name="_Hlk99625709"/>
          <w:r>
            <w:rPr>
              <w:color w:val="000000"/>
            </w:rPr>
            <w:t>2023 /</w: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31C6BCD2" wp14:editId="304693DD">
                <wp:simplePos x="0" y="0"/>
                <wp:positionH relativeFrom="column">
                  <wp:posOffset>-5369559</wp:posOffset>
                </wp:positionH>
                <wp:positionV relativeFrom="paragraph">
                  <wp:posOffset>-110489</wp:posOffset>
                </wp:positionV>
                <wp:extent cx="967105" cy="1257300"/>
                <wp:effectExtent l="0" t="0" r="0" b="0"/>
                <wp:wrapNone/>
                <wp:docPr id="10" name="Image 2" descr="blason sans fond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lason sans fond 5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105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bookmarkEnd w:id="2"/>
  <w:p w14:paraId="67078A94" w14:textId="77777777" w:rsidR="000245D2" w:rsidRDefault="007507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11"/>
      </w:tabs>
      <w:rPr>
        <w:color w:val="000000"/>
      </w:rPr>
    </w:pPr>
    <w:r>
      <w:rPr>
        <w:color w:val="000000"/>
      </w:rPr>
      <w:tab/>
      <w:t>REPUBLIQUE FRANCAISE</w:t>
    </w:r>
  </w:p>
  <w:p w14:paraId="275C3DFD" w14:textId="77777777" w:rsidR="000245D2" w:rsidRDefault="007507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11"/>
      </w:tabs>
      <w:rPr>
        <w:rFonts w:ascii="Calibri" w:eastAsia="Calibri" w:hAnsi="Calibri" w:cs="Calibri"/>
        <w:color w:val="000000"/>
      </w:rPr>
    </w:pPr>
    <w:r>
      <w:rPr>
        <w:color w:val="000000"/>
      </w:rPr>
      <w:t xml:space="preserve">                        HAUTE-SAVOIE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0A1"/>
    <w:multiLevelType w:val="hybridMultilevel"/>
    <w:tmpl w:val="4A6EA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2950"/>
    <w:multiLevelType w:val="hybridMultilevel"/>
    <w:tmpl w:val="38AEF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3802"/>
    <w:multiLevelType w:val="hybridMultilevel"/>
    <w:tmpl w:val="33745342"/>
    <w:lvl w:ilvl="0" w:tplc="3F46A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30580">
    <w:abstractNumId w:val="0"/>
  </w:num>
  <w:num w:numId="2" w16cid:durableId="276059174">
    <w:abstractNumId w:val="1"/>
  </w:num>
  <w:num w:numId="3" w16cid:durableId="663508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C5"/>
    <w:rsid w:val="000245D2"/>
    <w:rsid w:val="00072745"/>
    <w:rsid w:val="00081601"/>
    <w:rsid w:val="000820BB"/>
    <w:rsid w:val="00131E71"/>
    <w:rsid w:val="00152D58"/>
    <w:rsid w:val="001851DD"/>
    <w:rsid w:val="002A59E2"/>
    <w:rsid w:val="002B2DD9"/>
    <w:rsid w:val="003D00BB"/>
    <w:rsid w:val="0040600A"/>
    <w:rsid w:val="005715C5"/>
    <w:rsid w:val="005B1E84"/>
    <w:rsid w:val="00633930"/>
    <w:rsid w:val="006469F9"/>
    <w:rsid w:val="0067452F"/>
    <w:rsid w:val="00790C52"/>
    <w:rsid w:val="008756D3"/>
    <w:rsid w:val="0093243F"/>
    <w:rsid w:val="00946920"/>
    <w:rsid w:val="00967E16"/>
    <w:rsid w:val="00975F3F"/>
    <w:rsid w:val="00A52534"/>
    <w:rsid w:val="00AD2238"/>
    <w:rsid w:val="00AF05D6"/>
    <w:rsid w:val="00B179CD"/>
    <w:rsid w:val="00B74084"/>
    <w:rsid w:val="00BB151F"/>
    <w:rsid w:val="00C1258F"/>
    <w:rsid w:val="00C2183E"/>
    <w:rsid w:val="00C835FE"/>
    <w:rsid w:val="00CB77AB"/>
    <w:rsid w:val="00D11CCE"/>
    <w:rsid w:val="00DC0D76"/>
    <w:rsid w:val="00E07FDD"/>
    <w:rsid w:val="00E33705"/>
    <w:rsid w:val="00E37C16"/>
    <w:rsid w:val="00E73D05"/>
    <w:rsid w:val="00EE183D"/>
    <w:rsid w:val="00F2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DD809"/>
  <w15:chartTrackingRefBased/>
  <w15:docId w15:val="{18298572-8C4A-49BD-8237-43F86A16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5C5"/>
    <w:pPr>
      <w:tabs>
        <w:tab w:val="left" w:pos="141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2">
    <w:name w:val="heading 2"/>
    <w:basedOn w:val="Normal"/>
    <w:link w:val="Titre2Car"/>
    <w:uiPriority w:val="1"/>
    <w:semiHidden/>
    <w:unhideWhenUsed/>
    <w:qFormat/>
    <w:rsid w:val="005715C5"/>
    <w:pPr>
      <w:widowControl w:val="0"/>
      <w:tabs>
        <w:tab w:val="clear" w:pos="1418"/>
      </w:tabs>
      <w:autoSpaceDE w:val="0"/>
      <w:autoSpaceDN w:val="0"/>
      <w:ind w:left="107"/>
      <w:outlineLvl w:val="1"/>
    </w:pPr>
    <w:rPr>
      <w:rFonts w:ascii="Courier New" w:eastAsia="Courier New" w:hAnsi="Courier New" w:cs="Courier New"/>
      <w:b/>
      <w:bCs/>
      <w:sz w:val="18"/>
      <w:szCs w:val="1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B179CD"/>
    <w:pPr>
      <w:pBdr>
        <w:top w:val="single" w:sz="24" w:space="19" w:color="1E9869"/>
        <w:left w:val="single" w:sz="24" w:space="0" w:color="19926A"/>
        <w:bottom w:val="single" w:sz="24" w:space="10" w:color="169462"/>
        <w:right w:val="single" w:sz="24" w:space="0" w:color="089260"/>
      </w:pBdr>
      <w:spacing w:line="254" w:lineRule="exact"/>
      <w:jc w:val="center"/>
      <w:textAlignment w:val="baseline"/>
    </w:pPr>
    <w:rPr>
      <w:rFonts w:ascii="Tahoma" w:eastAsia="Tahoma" w:hAnsi="Tahoma"/>
      <w:b/>
      <w:color w:val="990000"/>
      <w:spacing w:val="23"/>
      <w:sz w:val="20"/>
    </w:rPr>
  </w:style>
  <w:style w:type="character" w:customStyle="1" w:styleId="Style1Car">
    <w:name w:val="Style1 Car"/>
    <w:basedOn w:val="Policepardfaut"/>
    <w:link w:val="Style1"/>
    <w:rsid w:val="00B179CD"/>
    <w:rPr>
      <w:rFonts w:ascii="Tahoma" w:eastAsia="Tahoma" w:hAnsi="Tahoma"/>
      <w:b/>
      <w:color w:val="990000"/>
      <w:spacing w:val="23"/>
      <w:sz w:val="20"/>
    </w:rPr>
  </w:style>
  <w:style w:type="character" w:customStyle="1" w:styleId="Titre2Car">
    <w:name w:val="Titre 2 Car"/>
    <w:basedOn w:val="Policepardfaut"/>
    <w:link w:val="Titre2"/>
    <w:uiPriority w:val="1"/>
    <w:semiHidden/>
    <w:rsid w:val="005715C5"/>
    <w:rPr>
      <w:rFonts w:ascii="Courier New" w:eastAsia="Courier New" w:hAnsi="Courier New" w:cs="Courier New"/>
      <w:b/>
      <w:bCs/>
      <w:kern w:val="0"/>
      <w:sz w:val="18"/>
      <w:szCs w:val="18"/>
      <w:lang w:val="en-US"/>
      <w14:ligatures w14:val="none"/>
    </w:rPr>
  </w:style>
  <w:style w:type="paragraph" w:styleId="Paragraphedeliste">
    <w:name w:val="List Paragraph"/>
    <w:aliases w:val="e,Sémaphores Puces,chapitre,alinéa 1,6 pt paragraphe carré,List Paragraph1,List Paragraph,liste niveau 2,texte de base,Puce focus,Contact"/>
    <w:basedOn w:val="Normal"/>
    <w:link w:val="ParagraphedelisteCar"/>
    <w:uiPriority w:val="34"/>
    <w:qFormat/>
    <w:rsid w:val="005715C5"/>
    <w:pPr>
      <w:tabs>
        <w:tab w:val="clear" w:pos="1418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e Car,Sémaphores Puces Car,chapitre Car,alinéa 1 Car,6 pt paragraphe carré Car,List Paragraph1 Car,List Paragraph Car,liste niveau 2 Car,texte de base Car,Puce focus Car,Contact Car"/>
    <w:basedOn w:val="Policepardfaut"/>
    <w:link w:val="Paragraphedeliste"/>
    <w:uiPriority w:val="34"/>
    <w:locked/>
    <w:rsid w:val="005715C5"/>
    <w:rPr>
      <w:rFonts w:ascii="Calibri" w:eastAsia="Calibri" w:hAnsi="Calibri" w:cs="Times New Roman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C0D76"/>
    <w:pPr>
      <w:tabs>
        <w:tab w:val="clear" w:pos="1418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0D76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C0D76"/>
    <w:pPr>
      <w:tabs>
        <w:tab w:val="clear" w:pos="1418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0D76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7</cp:revision>
  <cp:lastPrinted>2023-12-04T10:14:00Z</cp:lastPrinted>
  <dcterms:created xsi:type="dcterms:W3CDTF">2023-11-30T09:54:00Z</dcterms:created>
  <dcterms:modified xsi:type="dcterms:W3CDTF">2023-12-04T11:12:00Z</dcterms:modified>
</cp:coreProperties>
</file>